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913EC5" w:rsidRDefault="00787B74" w:rsidP="007F67ED">
      <w:pPr>
        <w:rPr>
          <w:b/>
          <w:u w:val="single"/>
        </w:rPr>
      </w:pPr>
      <w:bookmarkStart w:id="0" w:name="_GoBack"/>
      <w:r w:rsidRPr="00913EC5">
        <w:rPr>
          <w:b/>
          <w:u w:val="single"/>
        </w:rPr>
        <w:t>TEMA:</w:t>
      </w:r>
      <w:r w:rsidR="00913EC5" w:rsidRPr="00913EC5">
        <w:rPr>
          <w:b/>
          <w:u w:val="single"/>
        </w:rPr>
        <w:t xml:space="preserve"> GESEËND OM TE SEËN</w:t>
      </w:r>
    </w:p>
    <w:p w:rsidR="00CC42D7" w:rsidRDefault="00E4278C" w:rsidP="007F67ED">
      <w:r>
        <w:t xml:space="preserve">Volgende naweek is Paasnaweek en ons gaan die hele Paasnaweek so bietjie saam met Petrus spandeer. Petrus was een van die mees interessante van die dissipels. Hy was op ’n manier die hoofdissipel, die leier van die dissipels. Hy is die een wat die wonderlikste geloofsbelydenis oor Jesus gedoen het – </w:t>
      </w:r>
      <w:r w:rsidRPr="009179EB">
        <w:rPr>
          <w:i/>
          <w:bdr w:val="single" w:sz="4" w:space="0" w:color="auto"/>
        </w:rPr>
        <w:t>“U is die Christus, die Seun van die lewende God”</w:t>
      </w:r>
      <w:r w:rsidRPr="00E4278C">
        <w:rPr>
          <w:i/>
        </w:rPr>
        <w:t xml:space="preserve"> </w:t>
      </w:r>
      <w:r>
        <w:t xml:space="preserve">(Matteus 16:16), maar Hy was ook die een wat Jesus die kwaadste gemaak het, dat Jesus selfs op ’n stadium vir hom gesê het: </w:t>
      </w:r>
      <w:r w:rsidRPr="009179EB">
        <w:rPr>
          <w:i/>
          <w:bdr w:val="single" w:sz="4" w:space="0" w:color="auto"/>
        </w:rPr>
        <w:t>“</w:t>
      </w:r>
      <w:r w:rsidR="00DE3E51" w:rsidRPr="009179EB">
        <w:rPr>
          <w:i/>
          <w:bdr w:val="single" w:sz="4" w:space="0" w:color="auto"/>
        </w:rPr>
        <w:t>Moenie in my pad staan nie, Satan!</w:t>
      </w:r>
      <w:r w:rsidRPr="009179EB">
        <w:rPr>
          <w:i/>
          <w:bdr w:val="single" w:sz="4" w:space="0" w:color="auto"/>
        </w:rPr>
        <w:t>”</w:t>
      </w:r>
      <w:r w:rsidR="00DE3E51">
        <w:t xml:space="preserve"> (Matteus 16:23)</w:t>
      </w:r>
      <w:r>
        <w:t>!</w:t>
      </w:r>
    </w:p>
    <w:bookmarkEnd w:id="0"/>
    <w:p w:rsidR="001B0051" w:rsidRDefault="001B0051" w:rsidP="007F67ED"/>
    <w:p w:rsidR="009179EB" w:rsidRDefault="009179EB" w:rsidP="007F67ED">
      <w:r>
        <w:t>Petrus het soveel geloof dat hy bereid is om uit die boot uit te klim en op die water te loop, maar Petrus is so impulsief</w:t>
      </w:r>
      <w:r w:rsidR="00F913E7">
        <w:t xml:space="preserve"> dat hy goed sê en belowe waaroor hy nie dink nie. Vandag sien ons hoe hy ook sommer impulsief DOEN.</w:t>
      </w:r>
    </w:p>
    <w:p w:rsidR="001B0051" w:rsidRDefault="001B0051" w:rsidP="007F67ED"/>
    <w:p w:rsidR="00316064" w:rsidRDefault="00316064" w:rsidP="00316064">
      <w:r>
        <w:t>Dis die aand voor Jesus se kruisiging. Hy en die dissipels het sopas klaar saam Nagmaal gevier. Hulle het saamgeëet en aan die etenstafel het Jesus vir hulle gesê dat Judas Hom sal verraai. Nadat Judas uitgestorm het, het Jesus vir sy dissipels gebid. Kom ons lees wat daarna gebeur.</w:t>
      </w:r>
    </w:p>
    <w:p w:rsidR="00316064" w:rsidRDefault="00316064" w:rsidP="007F67ED"/>
    <w:p w:rsidR="001B0051" w:rsidRPr="007F67ED" w:rsidRDefault="001B0051" w:rsidP="001B0051">
      <w:pPr>
        <w:pStyle w:val="Skrif"/>
      </w:pPr>
      <w:r>
        <w:t>Johannes 18:1-11:</w:t>
      </w:r>
    </w:p>
    <w:p w:rsidR="001B0051" w:rsidRDefault="001B0051" w:rsidP="001B0051">
      <w:pPr>
        <w:pStyle w:val="Skrif"/>
      </w:pPr>
      <w:r>
        <w:t>1Nadat Jesus dit gesê het, het Hy saam met sy dissipels die Kedronspruit oorgesteek. Aan die oorkant was daar ’n tuin geleë. Hy en sy dissipels het die tuin toe binnegegaan. 2Judas, die een wat Hom sou uitlewer, het ook die plek geken omdat Jesus en sy dissipels dikwels daar bymekaargekom het.</w:t>
      </w:r>
    </w:p>
    <w:p w:rsidR="001209F9" w:rsidRDefault="001209F9" w:rsidP="001B0051">
      <w:pPr>
        <w:pStyle w:val="Skrif"/>
      </w:pPr>
    </w:p>
    <w:p w:rsidR="001B0051" w:rsidRDefault="001B0051" w:rsidP="001B0051">
      <w:pPr>
        <w:pStyle w:val="Skrif"/>
      </w:pPr>
      <w:r>
        <w:t>3Judas het op daardie oomblik die afdeling soldate en die wagte van die priesterhoofde en Fariseërs begelei en by die Olyftuin aangekom met lanterns, fakkels en wapens. 4Jesus was egter deeglik bewus van alles wat oor Hom sou kom en het op sy eie uit die groep na vore beweeg en vir hulle gesê: “Wie soek julle eintlik?”</w:t>
      </w:r>
    </w:p>
    <w:p w:rsidR="001B0051" w:rsidRDefault="001B0051" w:rsidP="001B0051">
      <w:pPr>
        <w:pStyle w:val="Skrif"/>
      </w:pPr>
      <w:r>
        <w:t>5Hulle het Hom geantwoord: “Jesus van Nasaret.”</w:t>
      </w:r>
    </w:p>
    <w:p w:rsidR="001B0051" w:rsidRDefault="001B0051" w:rsidP="001B0051">
      <w:pPr>
        <w:pStyle w:val="Skrif"/>
      </w:pPr>
      <w:r>
        <w:t>“Dit is Ek,” antwoord Jesus.</w:t>
      </w:r>
    </w:p>
    <w:p w:rsidR="001209F9" w:rsidRDefault="001209F9" w:rsidP="001B0051">
      <w:pPr>
        <w:pStyle w:val="Skrif"/>
      </w:pPr>
    </w:p>
    <w:p w:rsidR="001B0051" w:rsidRDefault="001B0051" w:rsidP="001B0051">
      <w:pPr>
        <w:pStyle w:val="Skrif"/>
      </w:pPr>
      <w:r>
        <w:t>Judas, die een wat Hom sou uitlewer, het ook daar tussen hulle rondgestaan. 6En toe Jesus vir hulle sê: “Dit is Ek!” het hulle almal padgegee en op die grond neergeval. 7Jesus het sy vraag aan hulle herhaal: “Wie soek julle eintlik?”</w:t>
      </w:r>
    </w:p>
    <w:p w:rsidR="001B0051" w:rsidRDefault="001B0051" w:rsidP="001B0051">
      <w:pPr>
        <w:pStyle w:val="Skrif"/>
      </w:pPr>
      <w:r>
        <w:t>“Jesus van Nasaret,” was hulle antwoord.</w:t>
      </w:r>
    </w:p>
    <w:p w:rsidR="001209F9" w:rsidRDefault="001209F9" w:rsidP="001B0051">
      <w:pPr>
        <w:pStyle w:val="Skrif"/>
      </w:pPr>
    </w:p>
    <w:p w:rsidR="001B0051" w:rsidRDefault="001B0051" w:rsidP="001B0051">
      <w:pPr>
        <w:pStyle w:val="Skrif"/>
      </w:pPr>
      <w:r>
        <w:t>8Jesus se reaksie was: “Ek het dan vir julle gesê dat dit Ek is. As julle Mý dan soek, laat hierdie mense wat saam met My is, weggaan.” 9Sodoende het die woord wat Hy vroeër uitgespreek het, waar geword: “Uit die mense wat U aan My toevertrou het, het niemand verlore gegaan nie.”</w:t>
      </w:r>
    </w:p>
    <w:p w:rsidR="001209F9" w:rsidRDefault="001209F9" w:rsidP="001B0051">
      <w:pPr>
        <w:pStyle w:val="Skrif"/>
      </w:pPr>
    </w:p>
    <w:p w:rsidR="00976D9B" w:rsidRDefault="001B0051" w:rsidP="001B0051">
      <w:pPr>
        <w:pStyle w:val="Skrif"/>
      </w:pPr>
      <w:r>
        <w:lastRenderedPageBreak/>
        <w:t>10Simon Petrus het ’n swaard by hom gedra. Hy trek toe sy swaard uit die skede, slaan daarmee na die slaaf van die hoofpriester, en kap sy regteroor af. Die slaaf se naam was Malgus. 11Jesus sê toe dadelik vir Petrus: “Sit die swaard terug in sy skede. Sal Ek dan nie die beker drink wat die Vader aan My gegee het nie?”</w:t>
      </w:r>
    </w:p>
    <w:p w:rsidR="001B0051" w:rsidRDefault="001B0051" w:rsidP="007F67ED"/>
    <w:p w:rsidR="00BF023C" w:rsidRDefault="0036669B" w:rsidP="007F67ED">
      <w:r>
        <w:t xml:space="preserve">Die tyd vir Jesus se kruisiging het gekom en waarnatoe gaan Hy? Tuin toe! </w:t>
      </w:r>
      <w:proofErr w:type="spellStart"/>
      <w:r>
        <w:t>Wow</w:t>
      </w:r>
      <w:proofErr w:type="spellEnd"/>
      <w:r>
        <w:t xml:space="preserve">! Tuin toe! Dis waar dinge begin skeefloop het – die Tuin van Eden. Dis waar die skeiding tussen God en mens begin het – in die tuin. En dis waar dinge begin </w:t>
      </w:r>
      <w:proofErr w:type="spellStart"/>
      <w:r>
        <w:t>regloop</w:t>
      </w:r>
      <w:proofErr w:type="spellEnd"/>
      <w:r>
        <w:t>, dis waar dinge begin herstel – in die tuin!</w:t>
      </w:r>
    </w:p>
    <w:p w:rsidR="0036669B" w:rsidRDefault="0036669B" w:rsidP="007F67ED"/>
    <w:p w:rsidR="0036669B" w:rsidRDefault="0036669B" w:rsidP="007F67ED">
      <w:r>
        <w:t>Maar nou is dit omgekeerd. In die tuin van Eden soek God die mense. In hierdie tuin soek die mense vir God</w:t>
      </w:r>
      <w:r w:rsidR="004622BA">
        <w:t xml:space="preserve">, maar hulle weet dit nie. Hulle soek vir Jesus, wat God is, maar hulle besef dit nie. </w:t>
      </w:r>
      <w:r w:rsidR="00861BA4">
        <w:t>Hulle besef nie dat dit Jesus is nie, besef nie dat dit God is nie.</w:t>
      </w:r>
    </w:p>
    <w:p w:rsidR="00861BA4" w:rsidRDefault="00861BA4" w:rsidP="007F67ED"/>
    <w:p w:rsidR="00861BA4" w:rsidRDefault="00861BA4" w:rsidP="00861BA4">
      <w:r>
        <w:t xml:space="preserve">En dan neem Jesus beheer. </w:t>
      </w:r>
      <w:r w:rsidRPr="00861BA4">
        <w:rPr>
          <w:rStyle w:val="SAanhalingChar"/>
        </w:rPr>
        <w:t>“Wie soek julle eintlik?”</w:t>
      </w:r>
      <w:r w:rsidRPr="004622BA">
        <w:t xml:space="preserve"> 200 soldate kom om Jesus te vang. Die verwagte sou wees dat hulle almal </w:t>
      </w:r>
      <w:r>
        <w:t xml:space="preserve">wat </w:t>
      </w:r>
      <w:r w:rsidRPr="004622BA">
        <w:t xml:space="preserve">saam met Hom </w:t>
      </w:r>
      <w:r>
        <w:t xml:space="preserve">is, </w:t>
      </w:r>
      <w:r w:rsidRPr="004622BA">
        <w:t>sal vang, om seker te maak en die rebellie te stop. Maar Jesus fokus hulle gedagtes op Hom, sodat sy dissipels kan vrygaan → genade.</w:t>
      </w:r>
      <w:r w:rsidR="000660FD">
        <w:t xml:space="preserve"> In plaas daarvan dat Jesus en sy hele bende gevang word, sorg Hy dat dit net Hy is, dat net Hy l</w:t>
      </w:r>
      <w:r w:rsidR="00A64645">
        <w:t>y</w:t>
      </w:r>
      <w:r w:rsidR="000660FD">
        <w:t xml:space="preserve"> namens hulle almal → genade!</w:t>
      </w:r>
    </w:p>
    <w:p w:rsidR="000660FD" w:rsidRDefault="000660FD" w:rsidP="00861BA4"/>
    <w:p w:rsidR="000660FD" w:rsidRDefault="00C966A8" w:rsidP="00861BA4">
      <w:pPr>
        <w:rPr>
          <w:rStyle w:val="SAanhalingChar"/>
        </w:rPr>
      </w:pPr>
      <w:r>
        <w:t xml:space="preserve">En dan gebeur daar ’n wonderlike ding. Wanneer die soldate, en onthou dat daar ook wagte van die priesters en ook Fariseërs saam was, wanneer die Romeinse soldate en al die Joodse wagte en godsdienstige leiers sê dat hulle vir Jesus soek, antwoord Hy: </w:t>
      </w:r>
      <w:r w:rsidRPr="00C966A8">
        <w:rPr>
          <w:rStyle w:val="SAanhalingChar"/>
        </w:rPr>
        <w:t>“Dit is Ek!”</w:t>
      </w:r>
    </w:p>
    <w:p w:rsidR="00C966A8" w:rsidRDefault="00C966A8" w:rsidP="00C966A8"/>
    <w:p w:rsidR="00C966A8" w:rsidRDefault="00C966A8" w:rsidP="00BF7C9C">
      <w:r>
        <w:t xml:space="preserve">In die oorspronklike Grieks is dit net 2 woorde – </w:t>
      </w:r>
      <w:r w:rsidR="00BF7C9C" w:rsidRPr="00BF7C9C">
        <w:rPr>
          <w:rStyle w:val="SAanhalingChar"/>
        </w:rPr>
        <w:t>“</w:t>
      </w:r>
      <w:r w:rsidRPr="00BF7C9C">
        <w:rPr>
          <w:rStyle w:val="SAanhalingChar"/>
        </w:rPr>
        <w:t>έγω έιμι</w:t>
      </w:r>
      <w:r w:rsidR="00BF7C9C" w:rsidRPr="00BF7C9C">
        <w:rPr>
          <w:rStyle w:val="SAanhalingChar"/>
        </w:rPr>
        <w:t>”</w:t>
      </w:r>
      <w:r w:rsidRPr="00BF7C9C">
        <w:rPr>
          <w:rStyle w:val="SAanhalingChar"/>
        </w:rPr>
        <w:t xml:space="preserve">, </w:t>
      </w:r>
      <w:r w:rsidR="00BF7C9C" w:rsidRPr="00BF7C9C">
        <w:rPr>
          <w:rStyle w:val="SAanhalingChar"/>
        </w:rPr>
        <w:t>“</w:t>
      </w:r>
      <w:r w:rsidRPr="00BF7C9C">
        <w:rPr>
          <w:rStyle w:val="SAanhalingChar"/>
        </w:rPr>
        <w:t>Ek is!</w:t>
      </w:r>
      <w:r w:rsidR="00BF7C9C" w:rsidRPr="00BF7C9C">
        <w:rPr>
          <w:rStyle w:val="SAanhalingChar"/>
        </w:rPr>
        <w:t>”</w:t>
      </w:r>
      <w:r w:rsidR="00BF7C9C">
        <w:t xml:space="preserve"> Dis dieselfde woorde waarmee God Hom aan Moses by die brandende bos bekend gestel het, dis dieselfde Naam waarmee God Homself aan sy volk bekend gestel het, dis God se eie naam - </w:t>
      </w:r>
      <w:r w:rsidR="00BF7C9C" w:rsidRPr="00BF7C9C">
        <w:rPr>
          <w:rStyle w:val="SAanhalingChar"/>
        </w:rPr>
        <w:t>“έγω έιμι”, “Ek is!”</w:t>
      </w:r>
      <w:r w:rsidR="00BF7C9C" w:rsidRPr="00BF7C9C">
        <w:t xml:space="preserve"> G’n wonder</w:t>
      </w:r>
      <w:r w:rsidR="00BF7C9C">
        <w:t xml:space="preserve"> die mense deins terug nie – Jesus sê dat Hy God is!</w:t>
      </w:r>
    </w:p>
    <w:p w:rsidR="00BF7C9C" w:rsidRDefault="00BF7C9C" w:rsidP="00BF7C9C"/>
    <w:p w:rsidR="00BF7C9C" w:rsidRDefault="00BF7C9C" w:rsidP="00BF7C9C">
      <w:r>
        <w:t xml:space="preserve">En tog laat Hy Hom vang. Hoekom? </w:t>
      </w:r>
      <w:r w:rsidR="00A87B3D">
        <w:t xml:space="preserve">Omdat dit is waarvoor Hy gekom het, om gevang te word en gekruisig te word vir mense se sondes, mense se oortredings. Hy het gekom om van God verlate te wees, sodat God en mens herstel kan word. </w:t>
      </w:r>
    </w:p>
    <w:p w:rsidR="00976D9B" w:rsidRDefault="00976D9B" w:rsidP="007F67ED"/>
    <w:p w:rsidR="006806CC" w:rsidRPr="007F67ED" w:rsidRDefault="006806CC" w:rsidP="006806CC">
      <w:r w:rsidRPr="004622BA">
        <w:t>Jesus weet dat Hý gevang MOET word om sy werk te voltooi, maar sorg steeds dat sy dissipels vry is ←  dis die evangelie: Jesus word veroordeel sodat ons vry kan wees.</w:t>
      </w:r>
    </w:p>
    <w:p w:rsidR="00976D9B" w:rsidRDefault="00976D9B" w:rsidP="007F67ED"/>
    <w:p w:rsidR="006806CC" w:rsidRDefault="006806CC" w:rsidP="006806CC">
      <w:r w:rsidRPr="004622BA">
        <w:lastRenderedPageBreak/>
        <w:t>Petrus verstaan dit nie. Hy wil veg. Hy wil Jesus beskerm, maar hy is nie baie goed nie – hy slaan mis!</w:t>
      </w:r>
    </w:p>
    <w:p w:rsidR="006806CC" w:rsidRPr="004622BA" w:rsidRDefault="006806CC" w:rsidP="006806CC"/>
    <w:p w:rsidR="006806CC" w:rsidRDefault="006806CC" w:rsidP="006806CC">
      <w:r w:rsidRPr="004622BA">
        <w:t>Stel jou die situasie voor: 200 soldate kom vang een man. Een van sy bendelede gryp ’n swaard en slaan ’n soldaat se oor af. Wat gaan die ander 200 soldate doen? Wat gaan met die bendelede gebeur? Gestel 200 polisielede gaan vang vandag ’n bendeleier en een van die bendelede steek ’n polisieman met ’n mes – wat gaan gebeur? ....</w:t>
      </w:r>
    </w:p>
    <w:p w:rsidR="006806CC" w:rsidRPr="004622BA" w:rsidRDefault="006806CC" w:rsidP="006806CC"/>
    <w:p w:rsidR="006806CC" w:rsidRDefault="006806CC" w:rsidP="006806CC">
      <w:r w:rsidRPr="004622BA">
        <w:t xml:space="preserve">En tog is Jesus in beheer. Hy herstel die slaaf se oor </w:t>
      </w:r>
      <w:r w:rsidRPr="006806CC">
        <w:rPr>
          <w:b/>
        </w:rPr>
        <w:t>EN</w:t>
      </w:r>
      <w:r w:rsidRPr="004622BA">
        <w:t xml:space="preserve"> Hy sorg dat sy dissipels vry kom, selfs al doen hulle verkeerd, selfs al staan hulle in sy pad.</w:t>
      </w:r>
    </w:p>
    <w:p w:rsidR="006806CC" w:rsidRPr="004622BA" w:rsidRDefault="006806CC" w:rsidP="006806CC"/>
    <w:p w:rsidR="006806CC" w:rsidRPr="004622BA" w:rsidRDefault="006806CC" w:rsidP="006806CC">
      <w:r w:rsidRPr="004622BA">
        <w:t>Dis die goeie nuus! Want ons is ook maar soos Petrus:</w:t>
      </w:r>
    </w:p>
    <w:p w:rsidR="006806CC" w:rsidRPr="004622BA" w:rsidRDefault="00286E2B" w:rsidP="006806CC">
      <w:pPr>
        <w:numPr>
          <w:ilvl w:val="0"/>
          <w:numId w:val="19"/>
        </w:numPr>
        <w:ind w:left="360"/>
      </w:pPr>
      <w:r>
        <w:t>Ons d</w:t>
      </w:r>
      <w:r w:rsidR="006806CC" w:rsidRPr="004622BA">
        <w:t xml:space="preserve">oen </w:t>
      </w:r>
      <w:r>
        <w:t xml:space="preserve">ook </w:t>
      </w:r>
      <w:r w:rsidR="006806CC" w:rsidRPr="004622BA">
        <w:t xml:space="preserve">verkeerde goed wat in Jesus se pad staan: Christene </w:t>
      </w:r>
      <w:r>
        <w:t xml:space="preserve">is vandag </w:t>
      </w:r>
      <w:r w:rsidR="006806CC" w:rsidRPr="004622BA">
        <w:t>bekend vir haat en veroordeling; ons dade en ons woorde stem nie ooreen met ons titel: “volgeling van Jesus” nie.</w:t>
      </w:r>
      <w:r>
        <w:t xml:space="preserve"> Hoe lyk my lewe? Waarvoor is ek bekend?</w:t>
      </w:r>
    </w:p>
    <w:p w:rsidR="006806CC" w:rsidRPr="004622BA" w:rsidRDefault="00523AF4" w:rsidP="006806CC">
      <w:pPr>
        <w:numPr>
          <w:ilvl w:val="0"/>
          <w:numId w:val="19"/>
        </w:numPr>
        <w:ind w:left="360"/>
      </w:pPr>
      <w:r>
        <w:t>Ons pr</w:t>
      </w:r>
      <w:r w:rsidR="006806CC" w:rsidRPr="004622BA">
        <w:t xml:space="preserve">obeer </w:t>
      </w:r>
      <w:r>
        <w:t xml:space="preserve">ook VIR </w:t>
      </w:r>
      <w:r w:rsidR="006806CC" w:rsidRPr="004622BA">
        <w:t xml:space="preserve">Jesus veg </w:t>
      </w:r>
      <w:r>
        <w:t>en doen daarmee net meer skade: HOE staan ek op vir wat reg is? HOE staan ek op vir die waarheid? HOE staan ek op vir Jesus? HOE beskerm ek my geloof? Op ’n manier wat ander seermaak? Op ’n manier wat ander net afstoot van Jesus af? Of so dat mense deel wil wees daarvan?</w:t>
      </w:r>
    </w:p>
    <w:p w:rsidR="006806CC" w:rsidRPr="004622BA" w:rsidRDefault="00523AF4" w:rsidP="006806CC">
      <w:pPr>
        <w:numPr>
          <w:ilvl w:val="0"/>
          <w:numId w:val="19"/>
        </w:numPr>
        <w:ind w:left="360"/>
      </w:pPr>
      <w:r>
        <w:t>Ons p</w:t>
      </w:r>
      <w:r w:rsidR="006806CC" w:rsidRPr="004622BA">
        <w:t xml:space="preserve">raat en doen </w:t>
      </w:r>
      <w:r>
        <w:t xml:space="preserve">maar ook </w:t>
      </w:r>
      <w:r w:rsidR="006806CC" w:rsidRPr="004622BA">
        <w:t>voordat ons dink</w:t>
      </w:r>
      <w:r>
        <w:t>... En dan doen ons verkeerd... Hoe kan ek so leef dat ek reg praat en reg doen en nie toelaat dat ek impulsief optree nie?</w:t>
      </w:r>
    </w:p>
    <w:p w:rsidR="006806CC" w:rsidRPr="004622BA" w:rsidRDefault="00523AF4" w:rsidP="006806CC">
      <w:pPr>
        <w:numPr>
          <w:ilvl w:val="0"/>
          <w:numId w:val="19"/>
        </w:numPr>
        <w:ind w:left="360"/>
      </w:pPr>
      <w:r>
        <w:t>Ons k</w:t>
      </w:r>
      <w:r w:rsidR="006806CC" w:rsidRPr="004622BA">
        <w:t xml:space="preserve">ies </w:t>
      </w:r>
      <w:r>
        <w:t xml:space="preserve">ook maar </w:t>
      </w:r>
      <w:r w:rsidR="006806CC" w:rsidRPr="004622BA">
        <w:t>self wat ons doen, eerder as om net Jesus te volg.</w:t>
      </w:r>
      <w:r>
        <w:t xml:space="preserve"> Ons dink so maklik dat ons WEET wat reg is, WEET wat om te doen en dan doen ons net</w:t>
      </w:r>
      <w:r w:rsidR="00F56CB5">
        <w:t xml:space="preserve">... Sonder om te dink: </w:t>
      </w:r>
      <w:r w:rsidR="00F56CB5" w:rsidRPr="00F56CB5">
        <w:rPr>
          <w:rStyle w:val="SAanhalingChar"/>
        </w:rPr>
        <w:t>“Wat sou Jesus gedoen het?”</w:t>
      </w:r>
      <w:r w:rsidR="00F56CB5">
        <w:t xml:space="preserve"> Sonder om Jesus goed genoeg te ken om te WEET wat Jesus sou gedoen het?</w:t>
      </w:r>
    </w:p>
    <w:p w:rsidR="006806CC" w:rsidRDefault="006806CC" w:rsidP="006806CC"/>
    <w:p w:rsidR="00F43D7B" w:rsidRDefault="00F43D7B" w:rsidP="006806CC">
      <w:r>
        <w:t>Vandag is Palmsondag, die viering van die dag toe Jesus op ’n donkie Jerusalem ingery het. Hy het nie gekom om te veg en te wen op ’n oorlogsperd nie, maar om te ly en te dien op die rug van ’n donkie. Dis my Koning! Die Prins van vrede! Wie is jou Koning? Vir wie volg jy? Vir wie ly jy? Vir wie veg jy?</w:t>
      </w:r>
    </w:p>
    <w:p w:rsidR="00F43D7B" w:rsidRDefault="00F43D7B" w:rsidP="006806CC"/>
    <w:p w:rsidR="00F43D7B" w:rsidRDefault="007E5667" w:rsidP="006806CC">
      <w:r>
        <w:t xml:space="preserve">Môre is Menseregtedag. Veg jy so vir jou regte dat Jesus daaronder lei? IS jou regte vir jou belangriker as jou boodskap, wat jy ‘mag’ groter as wat jy ‘kan’? Hoe het Jesus met sy regte omgegaan? Waar was Jesus se fokus? </w:t>
      </w:r>
      <w:r w:rsidRPr="00D72A36">
        <w:rPr>
          <w:rStyle w:val="SAanhalingChar"/>
        </w:rPr>
        <w:t>“Ek het gekom om te dien. Ek het gekom om te ly.”</w:t>
      </w:r>
      <w:r>
        <w:t xml:space="preserve"> Waarvoor veg ek en jy – vir ons regte of vir ons roeping?</w:t>
      </w:r>
      <w:r w:rsidR="00F43D7B">
        <w:t xml:space="preserve"> En hoe doen ons dit – soos Petrus? Is ons woorde en dade swaarde wat seermaak? </w:t>
      </w:r>
    </w:p>
    <w:p w:rsidR="00F43D7B" w:rsidRDefault="00F43D7B" w:rsidP="006806CC"/>
    <w:p w:rsidR="00D72A36" w:rsidRDefault="00F43D7B" w:rsidP="006806CC">
      <w:r>
        <w:t>Ons land is op ’n slegte plek met almal wat net wil veg vir hulle regte, vir wat hulle dink hulle toe kom. En oral loop mense rond wie se ore afgekap is</w:t>
      </w:r>
      <w:r w:rsidR="00D72A36">
        <w:t xml:space="preserve"> – ons kan nie meer na mekaar luister nie. Ons wil nie meer na mekaar luister nie, want ons wil veg. Ons pluk ons swaarde uit op </w:t>
      </w:r>
      <w:proofErr w:type="spellStart"/>
      <w:r w:rsidR="00D72A36">
        <w:t>Facebook</w:t>
      </w:r>
      <w:proofErr w:type="spellEnd"/>
      <w:r w:rsidR="00D72A36">
        <w:t xml:space="preserve"> en op </w:t>
      </w:r>
      <w:proofErr w:type="spellStart"/>
      <w:r w:rsidR="00D72A36">
        <w:t>Twitter</w:t>
      </w:r>
      <w:proofErr w:type="spellEnd"/>
      <w:r w:rsidR="00D72A36">
        <w:t xml:space="preserve">, op ons kampusse en by ons werk, om ons braaivleisvure en in ons huise. </w:t>
      </w:r>
    </w:p>
    <w:p w:rsidR="00D72A36" w:rsidRDefault="00D72A36" w:rsidP="006806CC"/>
    <w:p w:rsidR="007E5667" w:rsidRDefault="00D72A36" w:rsidP="006806CC">
      <w:r>
        <w:t xml:space="preserve">Waar DIEN ons? Waar LUISTER ons? Waar HET ONS </w:t>
      </w:r>
      <w:proofErr w:type="spellStart"/>
      <w:r>
        <w:t>ONS</w:t>
      </w:r>
      <w:proofErr w:type="spellEnd"/>
      <w:r>
        <w:t xml:space="preserve"> VYANDE LIEF? Waar word ons DEUR ONS DADE GEKEN?</w:t>
      </w:r>
      <w:r w:rsidR="00534739">
        <w:t xml:space="preserve"> </w:t>
      </w:r>
    </w:p>
    <w:p w:rsidR="007E5667" w:rsidRDefault="007E5667" w:rsidP="006806CC"/>
    <w:p w:rsidR="006806CC" w:rsidRDefault="006806CC" w:rsidP="006806CC">
      <w:r w:rsidRPr="004622BA">
        <w:t>En tog vergewe Jesus en bring vryheid – vir Petrus en vir ons.</w:t>
      </w:r>
    </w:p>
    <w:p w:rsidR="006806CC" w:rsidRPr="004622BA" w:rsidRDefault="006806CC" w:rsidP="006806CC"/>
    <w:p w:rsidR="00286E2B" w:rsidRDefault="006806CC" w:rsidP="006806CC">
      <w:r w:rsidRPr="004622BA">
        <w:t>Maar Hy bring ook herstel en genesing – vir Malgus.</w:t>
      </w:r>
      <w:r w:rsidR="00832272">
        <w:t xml:space="preserve"> </w:t>
      </w:r>
      <w:r w:rsidR="00286E2B">
        <w:t>In Lukas 22:51 lees ons:</w:t>
      </w:r>
    </w:p>
    <w:p w:rsidR="00286E2B" w:rsidRDefault="00286E2B" w:rsidP="00286E2B">
      <w:pPr>
        <w:pStyle w:val="Skrif"/>
      </w:pPr>
      <w:r>
        <w:t>Maar Jesus sê: “Hou op daarmee!” Daarna het Hy die oor aangeraak en hom genees.</w:t>
      </w:r>
    </w:p>
    <w:p w:rsidR="006806CC" w:rsidRDefault="006806CC" w:rsidP="006806CC">
      <w:r w:rsidRPr="004622BA">
        <w:t xml:space="preserve">Hoe </w:t>
      </w:r>
      <w:r w:rsidR="0059484E">
        <w:t xml:space="preserve">dink jy </w:t>
      </w:r>
      <w:r w:rsidRPr="004622BA">
        <w:t>het Malgus hierna oor Jesus gedink?</w:t>
      </w:r>
      <w:r w:rsidR="0059484E">
        <w:t xml:space="preserve"> Dink jou in iemand slaan jou oor af en Jesus tel dit op en sit dit terug... En tog hoor ons nooit </w:t>
      </w:r>
      <w:r w:rsidR="00286E2B">
        <w:t>weer van Malgus nie. Dis asof Jesus ’n wonderwerk vir hom doen en hy gaan maar net aan soos altyd....</w:t>
      </w:r>
    </w:p>
    <w:p w:rsidR="006806CC" w:rsidRPr="004622BA" w:rsidRDefault="006806CC" w:rsidP="006806CC"/>
    <w:p w:rsidR="006806CC" w:rsidRDefault="00832272" w:rsidP="007F67ED">
      <w:r>
        <w:t>2 vrae om mee af te sluit:</w:t>
      </w:r>
    </w:p>
    <w:p w:rsidR="00832272" w:rsidRDefault="00832272" w:rsidP="00832272">
      <w:pPr>
        <w:numPr>
          <w:ilvl w:val="0"/>
          <w:numId w:val="20"/>
        </w:numPr>
        <w:ind w:left="360"/>
      </w:pPr>
      <w:r>
        <w:t>Waar het God jou herstel? En wat maak jy daarmee?</w:t>
      </w:r>
      <w:r w:rsidR="00286E2B">
        <w:t xml:space="preserve"> Hoe sorg ek dat ek nie soos Malgus is, wat deur Jesus aangeraak is en tog verander niks nie....</w:t>
      </w:r>
    </w:p>
    <w:p w:rsidR="00286E2B" w:rsidRDefault="00286E2B" w:rsidP="00832272">
      <w:pPr>
        <w:numPr>
          <w:ilvl w:val="0"/>
          <w:numId w:val="20"/>
        </w:numPr>
        <w:ind w:left="360"/>
      </w:pPr>
      <w:r>
        <w:t>Hoe sorg ek dat ek in die naam van Jesus genesing en vrede en genade bring en nie aggressie en geweld en haat nie?</w:t>
      </w:r>
      <w:r w:rsidR="002A3C65">
        <w:t xml:space="preserve"> Hoe sorg ek dat ek ander mense JESUS in my sien en hoor en beleef?</w:t>
      </w:r>
    </w:p>
    <w:p w:rsidR="00F56CB5" w:rsidRDefault="00F56CB5" w:rsidP="00F56CB5"/>
    <w:p w:rsidR="00F56CB5" w:rsidRDefault="00F56CB5" w:rsidP="00F56CB5">
      <w:r>
        <w:t xml:space="preserve">As Jesus vandag hier was, wat sou Hy vir jou gesê het: </w:t>
      </w:r>
      <w:r w:rsidRPr="00F56CB5">
        <w:rPr>
          <w:rStyle w:val="SAanhalingChar"/>
        </w:rPr>
        <w:t>“Geseënd is jy!”</w:t>
      </w:r>
      <w:r>
        <w:t xml:space="preserve">? Of </w:t>
      </w:r>
      <w:r w:rsidRPr="00F56CB5">
        <w:rPr>
          <w:rStyle w:val="SAanhalingChar"/>
        </w:rPr>
        <w:t>“Moenie in my pad staan nie!”</w:t>
      </w:r>
      <w:r>
        <w:t>?</w:t>
      </w:r>
    </w:p>
    <w:p w:rsidR="00F56CB5" w:rsidRDefault="00F56CB5" w:rsidP="00F56CB5"/>
    <w:p w:rsidR="00F56CB5" w:rsidRDefault="00F56CB5" w:rsidP="00F56CB5">
      <w:r>
        <w:t>Mag ons elkeen hoor: “Geseënd is jy!” En mag ons ander seën met Jesus!</w:t>
      </w:r>
    </w:p>
    <w:p w:rsidR="00F56CB5" w:rsidRDefault="00F56CB5" w:rsidP="00F56CB5"/>
    <w:p w:rsidR="00F56CB5" w:rsidRDefault="00F56CB5" w:rsidP="00F56CB5">
      <w:r>
        <w:t>Amen.</w:t>
      </w:r>
    </w:p>
    <w:p w:rsidR="006806CC" w:rsidRDefault="006806CC" w:rsidP="007F67ED"/>
    <w:p w:rsidR="006806CC" w:rsidRDefault="006806CC" w:rsidP="007F67ED"/>
    <w:p w:rsidR="006806CC" w:rsidRDefault="006806CC" w:rsidP="007F67ED"/>
    <w:p w:rsidR="006806CC" w:rsidRPr="007F67ED" w:rsidRDefault="006806CC" w:rsidP="007F67ED"/>
    <w:sectPr w:rsidR="006806CC" w:rsidRPr="007F67ED" w:rsidSect="00A87B3D">
      <w:footerReference w:type="default" r:id="rId8"/>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CF7" w:rsidRDefault="00A77CF7" w:rsidP="007F67ED">
      <w:r>
        <w:separator/>
      </w:r>
    </w:p>
  </w:endnote>
  <w:endnote w:type="continuationSeparator" w:id="0">
    <w:p w:rsidR="00A77CF7" w:rsidRDefault="00A77CF7"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403B33">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CF7" w:rsidRDefault="00A77CF7" w:rsidP="007F67ED">
      <w:r>
        <w:separator/>
      </w:r>
    </w:p>
  </w:footnote>
  <w:footnote w:type="continuationSeparator" w:id="0">
    <w:p w:rsidR="00A77CF7" w:rsidRDefault="00A77CF7" w:rsidP="007F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304C5F5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A40D0A"/>
    <w:multiLevelType w:val="hybridMultilevel"/>
    <w:tmpl w:val="10CE2BE0"/>
    <w:lvl w:ilvl="0" w:tplc="04360001">
      <w:start w:val="1"/>
      <w:numFmt w:val="bullet"/>
      <w:lvlText w:val=""/>
      <w:lvlJc w:val="left"/>
      <w:pPr>
        <w:ind w:left="1080" w:hanging="360"/>
      </w:pPr>
      <w:rPr>
        <w:rFonts w:ascii="Symbol" w:hAnsi="Symbol" w:hint="default"/>
      </w:rPr>
    </w:lvl>
    <w:lvl w:ilvl="1" w:tplc="04360003">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nsid w:val="2D140174"/>
    <w:multiLevelType w:val="hybridMultilevel"/>
    <w:tmpl w:val="F1A861D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nsid w:val="2F9D6236"/>
    <w:multiLevelType w:val="hybridMultilevel"/>
    <w:tmpl w:val="10501A40"/>
    <w:lvl w:ilvl="0" w:tplc="D5F00D18">
      <w:start w:val="1"/>
      <w:numFmt w:val="bullet"/>
      <w:lvlText w:val=""/>
      <w:lvlJc w:val="left"/>
      <w:pPr>
        <w:tabs>
          <w:tab w:val="num" w:pos="567"/>
        </w:tabs>
        <w:ind w:left="567" w:hanging="283"/>
      </w:pPr>
      <w:rPr>
        <w:rFonts w:ascii="Symbol" w:hAnsi="Symbol" w:hint="default"/>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1">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4D370EEB"/>
    <w:multiLevelType w:val="hybridMultilevel"/>
    <w:tmpl w:val="304C5F5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6">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7"/>
  </w:num>
  <w:num w:numId="2">
    <w:abstractNumId w:val="1"/>
  </w:num>
  <w:num w:numId="3">
    <w:abstractNumId w:val="4"/>
  </w:num>
  <w:num w:numId="4">
    <w:abstractNumId w:val="12"/>
  </w:num>
  <w:num w:numId="5">
    <w:abstractNumId w:val="15"/>
  </w:num>
  <w:num w:numId="6">
    <w:abstractNumId w:val="7"/>
  </w:num>
  <w:num w:numId="7">
    <w:abstractNumId w:val="5"/>
  </w:num>
  <w:num w:numId="8">
    <w:abstractNumId w:val="6"/>
  </w:num>
  <w:num w:numId="9">
    <w:abstractNumId w:val="14"/>
  </w:num>
  <w:num w:numId="10">
    <w:abstractNumId w:val="18"/>
  </w:num>
  <w:num w:numId="11">
    <w:abstractNumId w:val="11"/>
  </w:num>
  <w:num w:numId="12">
    <w:abstractNumId w:val="3"/>
  </w:num>
  <w:num w:numId="13">
    <w:abstractNumId w:val="2"/>
  </w:num>
  <w:num w:numId="14">
    <w:abstractNumId w:val="8"/>
  </w:num>
  <w:num w:numId="15">
    <w:abstractNumId w:val="16"/>
  </w:num>
  <w:num w:numId="16">
    <w:abstractNumId w:val="19"/>
  </w:num>
  <w:num w:numId="17">
    <w:abstractNumId w:val="0"/>
  </w:num>
  <w:num w:numId="18">
    <w:abstractNumId w:val="10"/>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64CEC"/>
    <w:rsid w:val="000660FD"/>
    <w:rsid w:val="00075E83"/>
    <w:rsid w:val="00080445"/>
    <w:rsid w:val="000822B9"/>
    <w:rsid w:val="000E293F"/>
    <w:rsid w:val="0010596A"/>
    <w:rsid w:val="001209F9"/>
    <w:rsid w:val="00130FC2"/>
    <w:rsid w:val="0016156D"/>
    <w:rsid w:val="00172F13"/>
    <w:rsid w:val="0018396A"/>
    <w:rsid w:val="0019391B"/>
    <w:rsid w:val="001A3453"/>
    <w:rsid w:val="001B0051"/>
    <w:rsid w:val="001B168F"/>
    <w:rsid w:val="001C0A8C"/>
    <w:rsid w:val="001E5399"/>
    <w:rsid w:val="001E7C12"/>
    <w:rsid w:val="00203578"/>
    <w:rsid w:val="00217FBD"/>
    <w:rsid w:val="00223B66"/>
    <w:rsid w:val="00244C28"/>
    <w:rsid w:val="00286E2B"/>
    <w:rsid w:val="002A3C65"/>
    <w:rsid w:val="002C2BE5"/>
    <w:rsid w:val="00316064"/>
    <w:rsid w:val="00332316"/>
    <w:rsid w:val="003417F4"/>
    <w:rsid w:val="00352B50"/>
    <w:rsid w:val="00353357"/>
    <w:rsid w:val="00362C2A"/>
    <w:rsid w:val="0036669B"/>
    <w:rsid w:val="00371FFE"/>
    <w:rsid w:val="003878A4"/>
    <w:rsid w:val="003C3418"/>
    <w:rsid w:val="003D496B"/>
    <w:rsid w:val="00401F2A"/>
    <w:rsid w:val="00403B33"/>
    <w:rsid w:val="004143BD"/>
    <w:rsid w:val="00435888"/>
    <w:rsid w:val="004439DE"/>
    <w:rsid w:val="004622BA"/>
    <w:rsid w:val="004636E9"/>
    <w:rsid w:val="004778A2"/>
    <w:rsid w:val="00490B9D"/>
    <w:rsid w:val="004A6223"/>
    <w:rsid w:val="004F17DE"/>
    <w:rsid w:val="00502ED2"/>
    <w:rsid w:val="00523AF4"/>
    <w:rsid w:val="00534739"/>
    <w:rsid w:val="00535CC7"/>
    <w:rsid w:val="00540066"/>
    <w:rsid w:val="005651FD"/>
    <w:rsid w:val="0058634D"/>
    <w:rsid w:val="0059484E"/>
    <w:rsid w:val="005975F0"/>
    <w:rsid w:val="005A5CC7"/>
    <w:rsid w:val="005D0D88"/>
    <w:rsid w:val="005F3046"/>
    <w:rsid w:val="005F583D"/>
    <w:rsid w:val="005F613D"/>
    <w:rsid w:val="00674095"/>
    <w:rsid w:val="006806CC"/>
    <w:rsid w:val="006A5152"/>
    <w:rsid w:val="006B4023"/>
    <w:rsid w:val="006B5D5E"/>
    <w:rsid w:val="006C0503"/>
    <w:rsid w:val="006C5B15"/>
    <w:rsid w:val="006D195D"/>
    <w:rsid w:val="006F3D91"/>
    <w:rsid w:val="00703EEB"/>
    <w:rsid w:val="007058F2"/>
    <w:rsid w:val="0071385D"/>
    <w:rsid w:val="0075547E"/>
    <w:rsid w:val="00761430"/>
    <w:rsid w:val="00765712"/>
    <w:rsid w:val="007763BC"/>
    <w:rsid w:val="00787B74"/>
    <w:rsid w:val="00793943"/>
    <w:rsid w:val="007D19DB"/>
    <w:rsid w:val="007D38F7"/>
    <w:rsid w:val="007D47D5"/>
    <w:rsid w:val="007D5621"/>
    <w:rsid w:val="007D6EDB"/>
    <w:rsid w:val="007E5667"/>
    <w:rsid w:val="007F67ED"/>
    <w:rsid w:val="008008C8"/>
    <w:rsid w:val="00832272"/>
    <w:rsid w:val="00861BA4"/>
    <w:rsid w:val="00884F5C"/>
    <w:rsid w:val="008C45B0"/>
    <w:rsid w:val="008D1523"/>
    <w:rsid w:val="008F0C97"/>
    <w:rsid w:val="008F0D5F"/>
    <w:rsid w:val="0090566C"/>
    <w:rsid w:val="00913EC5"/>
    <w:rsid w:val="009179EB"/>
    <w:rsid w:val="00955AD4"/>
    <w:rsid w:val="00962407"/>
    <w:rsid w:val="00976D9B"/>
    <w:rsid w:val="00980A34"/>
    <w:rsid w:val="0098575A"/>
    <w:rsid w:val="00992DD8"/>
    <w:rsid w:val="009A5683"/>
    <w:rsid w:val="009B33C1"/>
    <w:rsid w:val="00A07D44"/>
    <w:rsid w:val="00A20F91"/>
    <w:rsid w:val="00A4096D"/>
    <w:rsid w:val="00A51BA8"/>
    <w:rsid w:val="00A64645"/>
    <w:rsid w:val="00A7199A"/>
    <w:rsid w:val="00A74A3E"/>
    <w:rsid w:val="00A77CF7"/>
    <w:rsid w:val="00A87B3D"/>
    <w:rsid w:val="00A93503"/>
    <w:rsid w:val="00AE3DAA"/>
    <w:rsid w:val="00AE42E6"/>
    <w:rsid w:val="00AE723D"/>
    <w:rsid w:val="00B000CA"/>
    <w:rsid w:val="00B17DAD"/>
    <w:rsid w:val="00B87452"/>
    <w:rsid w:val="00BA3B2D"/>
    <w:rsid w:val="00BB5A78"/>
    <w:rsid w:val="00BC21D9"/>
    <w:rsid w:val="00BE57B7"/>
    <w:rsid w:val="00BF023C"/>
    <w:rsid w:val="00BF7C9C"/>
    <w:rsid w:val="00C02E09"/>
    <w:rsid w:val="00C532CE"/>
    <w:rsid w:val="00C5761E"/>
    <w:rsid w:val="00C64979"/>
    <w:rsid w:val="00C847FE"/>
    <w:rsid w:val="00C966A8"/>
    <w:rsid w:val="00CB06FF"/>
    <w:rsid w:val="00CB6154"/>
    <w:rsid w:val="00CC0B57"/>
    <w:rsid w:val="00CC0D21"/>
    <w:rsid w:val="00CC42D7"/>
    <w:rsid w:val="00CD26A6"/>
    <w:rsid w:val="00CE26AC"/>
    <w:rsid w:val="00CE3C88"/>
    <w:rsid w:val="00D36BB9"/>
    <w:rsid w:val="00D72A36"/>
    <w:rsid w:val="00D91EF9"/>
    <w:rsid w:val="00D95D6B"/>
    <w:rsid w:val="00DD55D6"/>
    <w:rsid w:val="00DE3E51"/>
    <w:rsid w:val="00E04016"/>
    <w:rsid w:val="00E1309E"/>
    <w:rsid w:val="00E4278C"/>
    <w:rsid w:val="00EC1E4A"/>
    <w:rsid w:val="00EC50FB"/>
    <w:rsid w:val="00EF2A97"/>
    <w:rsid w:val="00EF4B6D"/>
    <w:rsid w:val="00F1766E"/>
    <w:rsid w:val="00F2297E"/>
    <w:rsid w:val="00F43D7B"/>
    <w:rsid w:val="00F476C0"/>
    <w:rsid w:val="00F56CB5"/>
    <w:rsid w:val="00F82989"/>
    <w:rsid w:val="00F87AAC"/>
    <w:rsid w:val="00F913E7"/>
    <w:rsid w:val="00F95149"/>
    <w:rsid w:val="00FA4970"/>
    <w:rsid w:val="00FB029D"/>
    <w:rsid w:val="00FB4F7C"/>
    <w:rsid w:val="00FC43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861BA4"/>
    <w:rPr>
      <w:i/>
      <w:bdr w:val="single" w:sz="4" w:space="0" w:color="auto"/>
    </w:rPr>
  </w:style>
  <w:style w:type="character" w:customStyle="1" w:styleId="SAanhalingChar">
    <w:name w:val="S Aanhaling Char"/>
    <w:basedOn w:val="DefaultParagraphFont"/>
    <w:link w:val="SAanhaling"/>
    <w:rsid w:val="00861BA4"/>
    <w:rPr>
      <w:rFonts w:ascii="Century Gothic" w:hAnsi="Century Gothic" w:cs="Arial"/>
      <w:i/>
      <w:bdr w:val="single" w:sz="4" w:space="0" w:color="auto"/>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861BA4"/>
    <w:rPr>
      <w:i/>
      <w:bdr w:val="single" w:sz="4" w:space="0" w:color="auto"/>
    </w:rPr>
  </w:style>
  <w:style w:type="character" w:customStyle="1" w:styleId="SAanhalingChar">
    <w:name w:val="S Aanhaling Char"/>
    <w:basedOn w:val="DefaultParagraphFont"/>
    <w:link w:val="SAanhaling"/>
    <w:rsid w:val="00861BA4"/>
    <w:rPr>
      <w:rFonts w:ascii="Century Gothic" w:hAnsi="Century Gothic" w:cs="Arial"/>
      <w:i/>
      <w:bdr w:val="single" w:sz="4" w:space="0" w:color="auto"/>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3512">
      <w:bodyDiv w:val="1"/>
      <w:marLeft w:val="0"/>
      <w:marRight w:val="0"/>
      <w:marTop w:val="0"/>
      <w:marBottom w:val="0"/>
      <w:divBdr>
        <w:top w:val="none" w:sz="0" w:space="0" w:color="auto"/>
        <w:left w:val="none" w:sz="0" w:space="0" w:color="auto"/>
        <w:bottom w:val="none" w:sz="0" w:space="0" w:color="auto"/>
        <w:right w:val="none" w:sz="0" w:space="0" w:color="auto"/>
      </w:divBdr>
      <w:divsChild>
        <w:div w:id="166941333">
          <w:marLeft w:val="0"/>
          <w:marRight w:val="0"/>
          <w:marTop w:val="0"/>
          <w:marBottom w:val="0"/>
          <w:divBdr>
            <w:top w:val="none" w:sz="0" w:space="0" w:color="auto"/>
            <w:left w:val="none" w:sz="0" w:space="0" w:color="auto"/>
            <w:bottom w:val="none" w:sz="0" w:space="0" w:color="auto"/>
            <w:right w:val="none" w:sz="0" w:space="0" w:color="auto"/>
          </w:divBdr>
        </w:div>
        <w:div w:id="1256938544">
          <w:marLeft w:val="0"/>
          <w:marRight w:val="0"/>
          <w:marTop w:val="0"/>
          <w:marBottom w:val="0"/>
          <w:divBdr>
            <w:top w:val="none" w:sz="0" w:space="0" w:color="auto"/>
            <w:left w:val="none" w:sz="0" w:space="0" w:color="auto"/>
            <w:bottom w:val="none" w:sz="0" w:space="0" w:color="auto"/>
            <w:right w:val="none" w:sz="0" w:space="0" w:color="auto"/>
          </w:divBdr>
        </w:div>
        <w:div w:id="918100715">
          <w:marLeft w:val="0"/>
          <w:marRight w:val="0"/>
          <w:marTop w:val="0"/>
          <w:marBottom w:val="0"/>
          <w:divBdr>
            <w:top w:val="none" w:sz="0" w:space="0" w:color="auto"/>
            <w:left w:val="none" w:sz="0" w:space="0" w:color="auto"/>
            <w:bottom w:val="none" w:sz="0" w:space="0" w:color="auto"/>
            <w:right w:val="none" w:sz="0" w:space="0" w:color="auto"/>
          </w:divBdr>
        </w:div>
        <w:div w:id="863715402">
          <w:marLeft w:val="0"/>
          <w:marRight w:val="0"/>
          <w:marTop w:val="0"/>
          <w:marBottom w:val="0"/>
          <w:divBdr>
            <w:top w:val="none" w:sz="0" w:space="0" w:color="auto"/>
            <w:left w:val="none" w:sz="0" w:space="0" w:color="auto"/>
            <w:bottom w:val="none" w:sz="0" w:space="0" w:color="auto"/>
            <w:right w:val="none" w:sz="0" w:space="0" w:color="auto"/>
          </w:divBdr>
        </w:div>
        <w:div w:id="79303935">
          <w:marLeft w:val="0"/>
          <w:marRight w:val="0"/>
          <w:marTop w:val="0"/>
          <w:marBottom w:val="0"/>
          <w:divBdr>
            <w:top w:val="none" w:sz="0" w:space="0" w:color="auto"/>
            <w:left w:val="none" w:sz="0" w:space="0" w:color="auto"/>
            <w:bottom w:val="none" w:sz="0" w:space="0" w:color="auto"/>
            <w:right w:val="none" w:sz="0" w:space="0" w:color="auto"/>
          </w:divBdr>
        </w:div>
        <w:div w:id="2027317887">
          <w:marLeft w:val="0"/>
          <w:marRight w:val="0"/>
          <w:marTop w:val="0"/>
          <w:marBottom w:val="0"/>
          <w:divBdr>
            <w:top w:val="none" w:sz="0" w:space="0" w:color="auto"/>
            <w:left w:val="none" w:sz="0" w:space="0" w:color="auto"/>
            <w:bottom w:val="none" w:sz="0" w:space="0" w:color="auto"/>
            <w:right w:val="none" w:sz="0" w:space="0" w:color="auto"/>
          </w:divBdr>
        </w:div>
        <w:div w:id="619410083">
          <w:marLeft w:val="0"/>
          <w:marRight w:val="0"/>
          <w:marTop w:val="0"/>
          <w:marBottom w:val="0"/>
          <w:divBdr>
            <w:top w:val="none" w:sz="0" w:space="0" w:color="auto"/>
            <w:left w:val="none" w:sz="0" w:space="0" w:color="auto"/>
            <w:bottom w:val="none" w:sz="0" w:space="0" w:color="auto"/>
            <w:right w:val="none" w:sz="0" w:space="0" w:color="auto"/>
          </w:divBdr>
        </w:div>
        <w:div w:id="192380740">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2016-03-22T09:36:00Z</dcterms:created>
  <dcterms:modified xsi:type="dcterms:W3CDTF">2016-03-22T09:36:00Z</dcterms:modified>
</cp:coreProperties>
</file>